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CB" w:rsidRPr="00D801CB" w:rsidRDefault="00D801CB" w:rsidP="00D801CB">
      <w:pPr>
        <w:jc w:val="both"/>
        <w:rPr>
          <w:b/>
          <w:sz w:val="48"/>
          <w:szCs w:val="48"/>
        </w:rPr>
      </w:pPr>
      <w:r w:rsidRPr="00D801CB">
        <w:rPr>
          <w:b/>
          <w:sz w:val="48"/>
          <w:szCs w:val="48"/>
        </w:rPr>
        <w:t>Отчет по охране труда в 2023 году: что изменилось</w:t>
      </w:r>
      <w:bookmarkStart w:id="0" w:name="_GoBack"/>
      <w:bookmarkEnd w:id="0"/>
    </w:p>
    <w:p w:rsidR="00161A24" w:rsidRPr="00161A24" w:rsidRDefault="00161A24" w:rsidP="00161A24">
      <w:pPr>
        <w:shd w:val="clear" w:color="auto" w:fill="FFFFFF"/>
        <w:spacing w:before="100" w:beforeAutospacing="1" w:after="36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I квартале 2023 года специалистов по охране труда ждут большие изменения в порядке сдачи отчетности. Прежде всего, в связи со слиянием ПФР с ФСС в Социальный Фонд России, появится новый отчет ЕФС-1, в котором главбух будет указывать сведения о медосмотрах и </w:t>
      </w:r>
      <w:proofErr w:type="spellStart"/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спецоценке</w:t>
      </w:r>
      <w:proofErr w:type="spellEnd"/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Впервые за три года придется сдавать отчет «Приложение с 7-травматизм», но не всем. Об этих и других отчетах по охране труда расскажем в нашей статье.</w:t>
      </w:r>
    </w:p>
    <w:p w:rsidR="00161A24" w:rsidRPr="00161A24" w:rsidRDefault="00161A24" w:rsidP="00161A24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161A24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Виды отчетов по охране труда, общий порядок сдачи отчетности</w:t>
      </w:r>
    </w:p>
    <w:p w:rsidR="00161A24" w:rsidRPr="00161A24" w:rsidRDefault="00161A24" w:rsidP="00161A2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Существуют следующие виды отчетов по охране труда, которые компании обязаны сдать в 2023 году. Для вашего удобства мы собрали их в таблицу и указали, сроки сдачи и документы, в которых утверждена форма отчета.</w:t>
      </w:r>
    </w:p>
    <w:tbl>
      <w:tblPr>
        <w:tblW w:w="92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3489"/>
        <w:gridCol w:w="3385"/>
      </w:tblGrid>
      <w:tr w:rsidR="00161A24" w:rsidRPr="00161A24" w:rsidTr="00161A24">
        <w:trPr>
          <w:trHeight w:val="88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1A24" w:rsidRPr="00161A24" w:rsidRDefault="00161A24" w:rsidP="00161A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1A2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Индекс формы;</w:t>
            </w:r>
          </w:p>
          <w:p w:rsidR="00161A24" w:rsidRPr="00161A24" w:rsidRDefault="00161A24" w:rsidP="00161A24">
            <w:pPr>
              <w:spacing w:after="36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1A2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Код по ОКУД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1A24" w:rsidRPr="00161A24" w:rsidRDefault="00161A24" w:rsidP="00161A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1A2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Нормативный акт, утвердивший форму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1A24" w:rsidRPr="00161A24" w:rsidRDefault="00161A24" w:rsidP="00161A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1A2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Периодичность и срок представления</w:t>
            </w:r>
          </w:p>
        </w:tc>
      </w:tr>
      <w:tr w:rsidR="00161A24" w:rsidRPr="00161A24" w:rsidTr="00161A24">
        <w:trPr>
          <w:trHeight w:val="109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1A24" w:rsidRPr="00161A24" w:rsidRDefault="00161A24" w:rsidP="00161A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61A24">
              <w:rPr>
                <w:rFonts w:eastAsia="Times New Roman"/>
                <w:sz w:val="24"/>
                <w:szCs w:val="24"/>
                <w:lang w:eastAsia="ru-RU"/>
              </w:rPr>
              <w:t>Форма № 1-Т (условия труда);</w:t>
            </w:r>
          </w:p>
          <w:p w:rsidR="00161A24" w:rsidRPr="00161A24" w:rsidRDefault="00161A24" w:rsidP="00161A24">
            <w:pPr>
              <w:spacing w:after="3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61A24">
              <w:rPr>
                <w:rFonts w:eastAsia="Times New Roman"/>
                <w:sz w:val="24"/>
                <w:szCs w:val="24"/>
                <w:lang w:eastAsia="ru-RU"/>
              </w:rPr>
              <w:t>ОКУД 0606004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1A24" w:rsidRPr="00161A24" w:rsidRDefault="00161A24" w:rsidP="00161A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5" w:history="1">
              <w:r w:rsidRPr="00161A24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Приказ Росстата от 29.07.2022 № 532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1A24" w:rsidRPr="00161A24" w:rsidRDefault="00161A24" w:rsidP="00161A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61A24">
              <w:rPr>
                <w:rFonts w:eastAsia="Times New Roman"/>
                <w:sz w:val="24"/>
                <w:szCs w:val="24"/>
                <w:lang w:eastAsia="ru-RU"/>
              </w:rPr>
              <w:t>Годовая</w:t>
            </w:r>
          </w:p>
          <w:p w:rsidR="00161A24" w:rsidRPr="00161A24" w:rsidRDefault="00161A24" w:rsidP="00161A24">
            <w:pPr>
              <w:spacing w:after="3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61A24">
              <w:rPr>
                <w:rFonts w:eastAsia="Times New Roman"/>
                <w:sz w:val="24"/>
                <w:szCs w:val="24"/>
                <w:lang w:eastAsia="ru-RU"/>
              </w:rPr>
              <w:t>с 1-го рабочего дня после отчетного периода по 21 января</w:t>
            </w:r>
          </w:p>
        </w:tc>
      </w:tr>
      <w:tr w:rsidR="00161A24" w:rsidRPr="00161A24" w:rsidTr="00161A24">
        <w:trPr>
          <w:trHeight w:val="109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1A24" w:rsidRPr="00161A24" w:rsidRDefault="00161A24" w:rsidP="00161A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61A24">
              <w:rPr>
                <w:rFonts w:eastAsia="Times New Roman"/>
                <w:sz w:val="24"/>
                <w:szCs w:val="24"/>
                <w:lang w:eastAsia="ru-RU"/>
              </w:rPr>
              <w:t>Форма № 7-травматизм (годовая)</w:t>
            </w:r>
          </w:p>
          <w:p w:rsidR="00161A24" w:rsidRPr="00161A24" w:rsidRDefault="00161A24" w:rsidP="00161A24">
            <w:pPr>
              <w:spacing w:after="3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61A24">
              <w:rPr>
                <w:rFonts w:eastAsia="Times New Roman"/>
                <w:sz w:val="24"/>
                <w:szCs w:val="24"/>
                <w:lang w:eastAsia="ru-RU"/>
              </w:rPr>
              <w:t>ОКУД 0609304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1A24" w:rsidRPr="00161A24" w:rsidRDefault="00161A24" w:rsidP="00161A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61A24">
              <w:rPr>
                <w:rFonts w:eastAsia="Times New Roman"/>
                <w:sz w:val="24"/>
                <w:szCs w:val="24"/>
                <w:lang w:eastAsia="ru-RU"/>
              </w:rPr>
              <w:t>Приложение № 1 к </w:t>
            </w:r>
            <w:hyperlink r:id="rId6" w:history="1">
              <w:r w:rsidRPr="00161A24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приказу Росстата от 1 июля 2022 года № 485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1A24" w:rsidRPr="00161A24" w:rsidRDefault="00161A24" w:rsidP="00161A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61A24">
              <w:rPr>
                <w:rFonts w:eastAsia="Times New Roman"/>
                <w:sz w:val="24"/>
                <w:szCs w:val="24"/>
                <w:lang w:eastAsia="ru-RU"/>
              </w:rPr>
              <w:t>Годовая</w:t>
            </w:r>
          </w:p>
          <w:p w:rsidR="00161A24" w:rsidRPr="00161A24" w:rsidRDefault="00161A24" w:rsidP="00161A24">
            <w:pPr>
              <w:spacing w:after="3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61A24">
              <w:rPr>
                <w:rFonts w:eastAsia="Times New Roman"/>
                <w:sz w:val="24"/>
                <w:szCs w:val="24"/>
                <w:lang w:eastAsia="ru-RU"/>
              </w:rPr>
              <w:t>с 20 февраля по 1 марта</w:t>
            </w:r>
          </w:p>
        </w:tc>
      </w:tr>
      <w:tr w:rsidR="00161A24" w:rsidRPr="00161A24" w:rsidTr="00161A24">
        <w:trPr>
          <w:trHeight w:val="109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1A24" w:rsidRPr="00161A24" w:rsidRDefault="00161A24" w:rsidP="00161A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61A24">
              <w:rPr>
                <w:rFonts w:eastAsia="Times New Roman"/>
                <w:sz w:val="24"/>
                <w:szCs w:val="24"/>
                <w:lang w:eastAsia="ru-RU"/>
              </w:rPr>
              <w:t>Приложение к форме № 7-травматизм</w:t>
            </w:r>
          </w:p>
          <w:p w:rsidR="00161A24" w:rsidRPr="00161A24" w:rsidRDefault="00161A24" w:rsidP="00161A24">
            <w:pPr>
              <w:spacing w:after="3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61A24">
              <w:rPr>
                <w:rFonts w:eastAsia="Times New Roman"/>
                <w:sz w:val="24"/>
                <w:szCs w:val="24"/>
                <w:lang w:eastAsia="ru-RU"/>
              </w:rPr>
              <w:t>ОКУД 0609303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1A24" w:rsidRPr="00161A24" w:rsidRDefault="00161A24" w:rsidP="00161A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61A24">
              <w:rPr>
                <w:rFonts w:eastAsia="Times New Roman"/>
                <w:sz w:val="24"/>
                <w:szCs w:val="24"/>
                <w:lang w:eastAsia="ru-RU"/>
              </w:rPr>
              <w:t>Приложение № 2 к </w:t>
            </w:r>
            <w:hyperlink r:id="rId7" w:history="1">
              <w:r w:rsidRPr="00161A24">
                <w:rPr>
                  <w:rFonts w:eastAsia="Times New Roman"/>
                  <w:color w:val="1990FE"/>
                  <w:sz w:val="24"/>
                  <w:szCs w:val="24"/>
                  <w:u w:val="single"/>
                  <w:lang w:eastAsia="ru-RU"/>
                </w:rPr>
                <w:t>приказу Росстата от 1 июля 2022 года № 485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1A24" w:rsidRPr="00161A24" w:rsidRDefault="00161A24" w:rsidP="00161A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61A24">
              <w:rPr>
                <w:rFonts w:eastAsia="Times New Roman"/>
                <w:sz w:val="24"/>
                <w:szCs w:val="24"/>
                <w:lang w:eastAsia="ru-RU"/>
              </w:rPr>
              <w:t>1 раз в 3 года</w:t>
            </w:r>
          </w:p>
          <w:p w:rsidR="00161A24" w:rsidRPr="00161A24" w:rsidRDefault="00161A24" w:rsidP="00161A24">
            <w:pPr>
              <w:spacing w:after="3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61A24">
              <w:rPr>
                <w:rFonts w:eastAsia="Times New Roman"/>
                <w:sz w:val="24"/>
                <w:szCs w:val="24"/>
                <w:lang w:eastAsia="ru-RU"/>
              </w:rPr>
              <w:t>с 20 февраля по 1 марта</w:t>
            </w:r>
          </w:p>
        </w:tc>
      </w:tr>
    </w:tbl>
    <w:p w:rsidR="00161A24" w:rsidRDefault="00161A24" w:rsidP="00161A24">
      <w:pPr>
        <w:shd w:val="clear" w:color="auto" w:fill="FFFFFF"/>
        <w:spacing w:line="54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61A2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Важно! </w:t>
      </w:r>
    </w:p>
    <w:p w:rsidR="00161A24" w:rsidRPr="00161A24" w:rsidRDefault="00161A24" w:rsidP="00161A24">
      <w:pPr>
        <w:shd w:val="clear" w:color="auto" w:fill="FFFFFF"/>
        <w:spacing w:line="54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61A2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Подать отчеты в Росстат по охране труда за </w:t>
      </w:r>
      <w:proofErr w:type="gramStart"/>
      <w:r w:rsidRPr="00161A2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уходящий  2022</w:t>
      </w:r>
      <w:proofErr w:type="gramEnd"/>
      <w:r w:rsidRPr="00161A2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год можно только в электронном виде.</w:t>
      </w:r>
    </w:p>
    <w:p w:rsidR="00161A24" w:rsidRPr="00161A24" w:rsidRDefault="00161A24" w:rsidP="00161A2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Федеральный закон от 30.12.2020 № 500-ФЗ устанавливает, что работодатель должен передавать отчетность в электронном формате, самостоятельно, или через специализированную организацию по телекоммуникационным каналам связи (ТКС).</w:t>
      </w:r>
    </w:p>
    <w:p w:rsidR="00161A24" w:rsidRDefault="00161A24" w:rsidP="00161A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61A24" w:rsidRPr="00161A24" w:rsidRDefault="00161A24" w:rsidP="00161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Чтобы подать отчет в электронном виде:</w:t>
      </w:r>
    </w:p>
    <w:p w:rsidR="00161A24" w:rsidRPr="00161A24" w:rsidRDefault="00161A24" w:rsidP="00161A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приобретите усиленную квалификационную электронную подпись </w:t>
      </w:r>
      <w:proofErr w:type="gramStart"/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 удостоверяющем</w:t>
      </w:r>
      <w:proofErr w:type="gramEnd"/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центре, найти который можно на сайте Росстата по ссылке;</w:t>
      </w:r>
    </w:p>
    <w:p w:rsidR="00161A24" w:rsidRPr="00161A24" w:rsidRDefault="00161A24" w:rsidP="00161A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пройдите регистрацию на сайте регионального отделения Росстата согласно процедуре 2.5 и 3.5.3 унифицированного формата, утвержденного </w:t>
      </w:r>
      <w:hyperlink r:id="rId8" w:history="1">
        <w:r w:rsidRPr="00161A24">
          <w:rPr>
            <w:rFonts w:ascii="Arial" w:eastAsia="Times New Roman" w:hAnsi="Arial" w:cs="Arial"/>
            <w:color w:val="1990FE"/>
            <w:sz w:val="24"/>
            <w:szCs w:val="24"/>
            <w:u w:val="single"/>
            <w:lang w:eastAsia="ru-RU"/>
          </w:rPr>
          <w:t>приказом Росстата от 07.07.2011 № 313 в редакции от 4 мая 2018 года № 281</w:t>
        </w:r>
      </w:hyperlink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61A24" w:rsidRPr="00161A24" w:rsidRDefault="00161A24" w:rsidP="00161A2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все работодатели сдают указанные отчеты. Некоторые компании, например, не должны подавать отчет № 1-Т (условия труда), но обязаны сдавать отчет № 7-травматизм (годовая), и Приложение к форме № 7-травматизм (ОКУД 0609303), но только в том случае, если в организации были указаны в годовых отчетах несчастные случаи.</w:t>
      </w:r>
    </w:p>
    <w:p w:rsidR="00161A24" w:rsidRPr="00161A24" w:rsidRDefault="00161A24" w:rsidP="00161A24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161A24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Как сдавать отчет по форме 1-Т (условия труда) в 2023 году</w:t>
      </w:r>
    </w:p>
    <w:p w:rsidR="00161A24" w:rsidRPr="00161A24" w:rsidRDefault="00161A24" w:rsidP="00161A2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 по форме «1-Т (условия труда)» юридические лица сдают ежегодно. В этом отчете компании указывают сведения о состоянии условий труда и компенсациях за вредную и опасную работу.</w:t>
      </w:r>
    </w:p>
    <w:p w:rsidR="00161A24" w:rsidRPr="00161A24" w:rsidRDefault="00161A24" w:rsidP="00161A2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Индивидуальные предприниматели и субъекты малого бизнеса по форме «1-Т (условия труда)» не отчитываются. Также не сдают этот отчет организации, которые не относятся к следующим отраслям:</w:t>
      </w:r>
    </w:p>
    <w:p w:rsidR="00161A24" w:rsidRPr="00161A24" w:rsidRDefault="00161A24" w:rsidP="00161A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и лесное хозяйство, охота, рыбная ловля и разведение рыб;</w:t>
      </w:r>
    </w:p>
    <w:p w:rsidR="00161A24" w:rsidRPr="00161A24" w:rsidRDefault="00161A24" w:rsidP="00161A24">
      <w:pPr>
        <w:numPr>
          <w:ilvl w:val="0"/>
          <w:numId w:val="2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добыча полезных ископаемых;</w:t>
      </w:r>
    </w:p>
    <w:p w:rsidR="00161A24" w:rsidRPr="00161A24" w:rsidRDefault="00161A24" w:rsidP="00161A24">
      <w:pPr>
        <w:numPr>
          <w:ilvl w:val="0"/>
          <w:numId w:val="2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обрабатывающие производства;</w:t>
      </w:r>
    </w:p>
    <w:p w:rsidR="00161A24" w:rsidRPr="00161A24" w:rsidRDefault="00161A24" w:rsidP="00161A24">
      <w:pPr>
        <w:numPr>
          <w:ilvl w:val="0"/>
          <w:numId w:val="2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электроэнергией, газом, паром, кондиционирование воздуха;</w:t>
      </w:r>
    </w:p>
    <w:p w:rsidR="00161A24" w:rsidRPr="00161A24" w:rsidRDefault="00161A24" w:rsidP="00161A24">
      <w:pPr>
        <w:numPr>
          <w:ilvl w:val="0"/>
          <w:numId w:val="2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водоснабжение, водоотведение, сбор и утилизация отходов, ликвидация загрязнений;</w:t>
      </w:r>
    </w:p>
    <w:p w:rsidR="00161A24" w:rsidRPr="00161A24" w:rsidRDefault="00161A24" w:rsidP="00161A24">
      <w:pPr>
        <w:numPr>
          <w:ilvl w:val="0"/>
          <w:numId w:val="2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строительство;</w:t>
      </w:r>
    </w:p>
    <w:p w:rsidR="00161A24" w:rsidRPr="00161A24" w:rsidRDefault="00161A24" w:rsidP="00161A24">
      <w:pPr>
        <w:numPr>
          <w:ilvl w:val="0"/>
          <w:numId w:val="2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транспортировка и хранение;</w:t>
      </w:r>
    </w:p>
    <w:p w:rsidR="00161A24" w:rsidRPr="00161A24" w:rsidRDefault="00161A24" w:rsidP="00161A24">
      <w:pPr>
        <w:numPr>
          <w:ilvl w:val="0"/>
          <w:numId w:val="2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и связь.</w:t>
      </w:r>
    </w:p>
    <w:p w:rsidR="00161A24" w:rsidRPr="00161A24" w:rsidRDefault="00161A24" w:rsidP="00161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Срок сдачи.</w:t>
      </w: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Сдать форму за год нужно в территориальное отделение Росстата </w:t>
      </w:r>
      <w:r w:rsidRPr="00161A2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до 21 января года, следующего за отчетным.</w:t>
      </w: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Поскольку в 2023 году 21 января выпадает на субботу, по правилам статистической отчетности, подать отчет нужно не позднее понедельника 23 января включительно. С 00:00 часов 24 января 2023 года наступает период привлечения к административной ответственности.</w:t>
      </w:r>
    </w:p>
    <w:p w:rsidR="00161A24" w:rsidRPr="00161A24" w:rsidRDefault="00161A24" w:rsidP="00161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Форма сдачи.</w:t>
      </w: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Сдавать форму необходимо следующим образом. Код формы отчета по ОКУД — 0606004. Бланк формы и указания по его заполнению утверждены приказом Росстата от 30.07.2021 № 457 в редакции от 29 июля 2022 года № 532 (по состоянию на дату написания статьи в ноябре 2022 года).</w:t>
      </w:r>
    </w:p>
    <w:p w:rsidR="00161A24" w:rsidRPr="00161A24" w:rsidRDefault="00161A24" w:rsidP="00161A2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Напоминаем, что, если у организации есть обособленные подразделения, отчет сдают по каждому такому подразделению, и в целом по юридическому лицу без таких подразделений. При этом обособленными подразделениями являются любые территориально обособленные от головного предприятия подразделения, в которых оборудованы стационарные рабочие места.</w:t>
      </w:r>
    </w:p>
    <w:p w:rsidR="00161A24" w:rsidRDefault="00161A24" w:rsidP="00161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Особенности отчета.</w:t>
      </w: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По строке 29 отчета нужно указать списочную численность </w:t>
      </w:r>
      <w:proofErr w:type="spellStart"/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вредников</w:t>
      </w:r>
      <w:proofErr w:type="spellEnd"/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которым установлен хотя бы один вид гарантий и компенсаций. Здесь ориентируйтесь на доплату за работу с вредными условиями труда.</w:t>
      </w:r>
    </w:p>
    <w:p w:rsidR="00161A24" w:rsidRPr="00161A24" w:rsidRDefault="00161A24" w:rsidP="00161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Укажите один этот вид гарантий, независимо от того, имел ли он право на один или несколько видов компенсаций.</w:t>
      </w:r>
    </w:p>
    <w:p w:rsidR="00161A24" w:rsidRPr="00161A24" w:rsidRDefault="00161A24" w:rsidP="00161A2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 того, как бухгалтер вместе с вами передаст отчет, не торопитесь. Вначале вы получите уведомление о приеме, а затем — отчет об ошибках. Когда ошибки будут исправлены, вам придет уведомление об успешном приеме отчета. Только в этом случае вы убедитесь в том, что отчет ушел в Росстат, и вашу организацию, </w:t>
      </w:r>
      <w:proofErr w:type="gramStart"/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следовательно</w:t>
      </w:r>
      <w:proofErr w:type="gramEnd"/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вас, не упрекнут в Росстате.</w:t>
      </w:r>
    </w:p>
    <w:p w:rsidR="00161A24" w:rsidRPr="00161A24" w:rsidRDefault="00161A24" w:rsidP="00161A24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161A24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Как сдавать отчет по форме 7-травматизм в 2023 году</w:t>
      </w:r>
    </w:p>
    <w:p w:rsidR="00161A24" w:rsidRPr="00161A24" w:rsidRDefault="00161A24" w:rsidP="00161A2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 сдают работодатели, даже в том случае, если несчастных случаев и профзаболеваний зарегистрировано не было.</w:t>
      </w:r>
    </w:p>
    <w:p w:rsidR="00161A24" w:rsidRPr="00161A24" w:rsidRDefault="00161A24" w:rsidP="00161A2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Отчет № 7-травматизм сдают юридические лица (кроме </w:t>
      </w:r>
      <w:proofErr w:type="spellStart"/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микропредприятий</w:t>
      </w:r>
      <w:proofErr w:type="spellEnd"/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исключая тех, у кого в ОКВЭД указаны виды:</w:t>
      </w:r>
    </w:p>
    <w:p w:rsidR="00161A24" w:rsidRPr="00161A24" w:rsidRDefault="00161A24" w:rsidP="00161A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финансовой и страховой деятельности;</w:t>
      </w:r>
    </w:p>
    <w:p w:rsidR="00161A24" w:rsidRPr="00161A24" w:rsidRDefault="00161A24" w:rsidP="00161A24">
      <w:pPr>
        <w:numPr>
          <w:ilvl w:val="0"/>
          <w:numId w:val="3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 по операциям с недвижимым имуществом;</w:t>
      </w:r>
    </w:p>
    <w:p w:rsidR="00161A24" w:rsidRPr="00161A24" w:rsidRDefault="00161A24" w:rsidP="00161A24">
      <w:pPr>
        <w:numPr>
          <w:ilvl w:val="0"/>
          <w:numId w:val="3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государственного управления;</w:t>
      </w:r>
    </w:p>
    <w:p w:rsidR="00161A24" w:rsidRPr="00161A24" w:rsidRDefault="00161A24" w:rsidP="00161A24">
      <w:pPr>
        <w:numPr>
          <w:ilvl w:val="0"/>
          <w:numId w:val="3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 военной безопасности;</w:t>
      </w:r>
    </w:p>
    <w:p w:rsidR="00161A24" w:rsidRPr="00161A24" w:rsidRDefault="00161A24" w:rsidP="00161A24">
      <w:pPr>
        <w:numPr>
          <w:ilvl w:val="0"/>
          <w:numId w:val="3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социального обеспечения;</w:t>
      </w:r>
    </w:p>
    <w:p w:rsidR="00161A24" w:rsidRPr="00161A24" w:rsidRDefault="00161A24" w:rsidP="00161A24">
      <w:pPr>
        <w:numPr>
          <w:ilvl w:val="0"/>
          <w:numId w:val="3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образования;</w:t>
      </w:r>
    </w:p>
    <w:p w:rsidR="00161A24" w:rsidRPr="00161A24" w:rsidRDefault="00161A24" w:rsidP="00161A24">
      <w:pPr>
        <w:numPr>
          <w:ilvl w:val="0"/>
          <w:numId w:val="3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 домашних хозяйств как работодателей, недифференцированной деятельности частных домашних хозяйств по производству товаров и оказанию услуг для собственного потребления, деятельности экстерриториальных организаций и органов.</w:t>
      </w:r>
    </w:p>
    <w:p w:rsidR="00161A24" w:rsidRPr="00161A24" w:rsidRDefault="00161A24" w:rsidP="00161A2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отсутствии случаев производственного травматизма и профессиональных заболеваний в отчетном году заполняются строки 17-25.</w:t>
      </w:r>
    </w:p>
    <w:p w:rsidR="00161A24" w:rsidRPr="00161A24" w:rsidRDefault="00161A24" w:rsidP="00161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Срок сдачи.</w:t>
      </w: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Сведения о травматизме на производстве и профессиональных заболеваниях нужно подать </w:t>
      </w:r>
      <w:r w:rsidRPr="00161A2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 20 февраля по 1 марта 2023 года.</w:t>
      </w:r>
    </w:p>
    <w:p w:rsidR="00161A24" w:rsidRPr="00161A24" w:rsidRDefault="00161A24" w:rsidP="00161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Форма сдачи отчета.</w:t>
      </w: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Отчет № 7-травматизм сдают по форме, приведенной в приложении № 1 к приказу Росстата от 1 июля 2022 года № 485. Учтите, что затраты на мероприятия по охране труда заполняют по данным бухгалтерской отчетности, то есть показывают фактические суммы расходов организации без НДС за отчетный год. Поэтому попросите бухгалтера рядом с цифрой расходов карандашом указать данные без учета НДС.</w:t>
      </w:r>
    </w:p>
    <w:p w:rsidR="00161A24" w:rsidRPr="00161A24" w:rsidRDefault="00161A24" w:rsidP="00161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Особенности отчета.</w:t>
      </w: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Работники, заключившие гражданско-правовой договор с отчитывающейся организацией, в строки 23, 24 не включают. В нем указывают только лиц, с которыми заключен трудовой договор.</w:t>
      </w:r>
    </w:p>
    <w:p w:rsidR="00161A24" w:rsidRPr="00161A24" w:rsidRDefault="00161A24" w:rsidP="00161A2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 в отчете строка о наличии здравпункта — 25. Ее заполняют только учреждения, в том числе лечебно-профилактические организации, которые имеют в штате медперсонал, оказывающий первичную неотложную помощь. Если такого персонала нет, то в сведениях о наличии здравпункта нужно выделить «нет».</w:t>
      </w:r>
    </w:p>
    <w:p w:rsidR="00161A24" w:rsidRPr="00161A24" w:rsidRDefault="00161A24" w:rsidP="00161A24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161A24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Кому положено сдавать отчет «Приложение к форме 7-травматизм»</w:t>
      </w:r>
    </w:p>
    <w:p w:rsidR="00161A24" w:rsidRPr="00161A24" w:rsidRDefault="00161A24" w:rsidP="00161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Когда нужно подавать отчет.</w:t>
      </w: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2023 году нужно сдавать приложение к отчету 7-травматизм для тех организаций, в которых произошли несчастные случаи.</w:t>
      </w:r>
    </w:p>
    <w:p w:rsidR="00161A24" w:rsidRPr="00161A24" w:rsidRDefault="00161A24" w:rsidP="00161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распределении числа пострадавших при несчастных случаях на производстве по основным видам происшествий и причинам несчастных случаев подают </w:t>
      </w:r>
      <w:r w:rsidRPr="00161A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каждые три года начиная с 2013 года.</w:t>
      </w: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Поэтому отчитайтесь в 2023 году за 2022 год, </w:t>
      </w:r>
      <w:r w:rsidRPr="00161A2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если были несчастные случаи на производстве.</w:t>
      </w: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Если таких случаев не было, то подавать этот отчет не нужно.</w:t>
      </w:r>
    </w:p>
    <w:p w:rsidR="00161A24" w:rsidRPr="00161A24" w:rsidRDefault="00161A24" w:rsidP="00161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к форме федерального статистического наблюдения № 7-травматизм «Сведения о распределении числа пострадавших при несчастных случаях на производстве по основным видам происшествий и причинам несчастных случаев» заполняют сдающие отчет 7-травматизм </w:t>
      </w:r>
      <w:r w:rsidRPr="00161A2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при наличии наблюдаемого события — зарегистрированного в отчетном году несчастного случая.</w:t>
      </w:r>
    </w:p>
    <w:p w:rsidR="00161A24" w:rsidRPr="00161A24" w:rsidRDefault="00161A24" w:rsidP="00161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Когда не нужно подавать отчет.</w:t>
      </w: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Если несчастный случай в компании произошел в ноябре 2022 года, и акт еще не утвержден по каким-либо причинам до 31 декабря 2022 года включительно, сведения об этом несчастном случае вы будете сдавать только в следующий отчетный период.</w:t>
      </w:r>
    </w:p>
    <w:p w:rsidR="00161A24" w:rsidRPr="00161A24" w:rsidRDefault="00161A24" w:rsidP="00161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Форма сдачи отчета.</w:t>
      </w: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Сведения подают по приложению № 2 к форме приложения к № 7-травматизм, утвержденной приказом Росстата от 01.07.2022 № 485. Если несчастный случай произошел в обособленном подразделении за границей, то в отчет эти данные не вносите. А вот если у иностранных компаний есть филиалы в России, то они обязаны отчитаться.</w:t>
      </w:r>
    </w:p>
    <w:p w:rsidR="00161A24" w:rsidRPr="00161A24" w:rsidRDefault="00161A24" w:rsidP="00161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Особенности отчета.</w:t>
      </w: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форме отражают данные о пострадавших при несчастных случаях на производстве, расследованных в соответствии со статьями 227-231 ТК РФ и оформленных Актом о несчастном случае на производстве по форме Н-1 или Актом о несчастном случае на производстве по форме Н-1ПС. Сведения из этих актов должны быть основой для заполнения отчета «Приложение к № 7-травматизм» и к собственно самой форме 7-травматизм.</w:t>
      </w:r>
    </w:p>
    <w:p w:rsidR="00161A24" w:rsidRPr="00161A24" w:rsidRDefault="00161A24" w:rsidP="00161A2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помним, что отчет формируют один раз в три года, поэтому если у горе-работодателя были НС в 2019, 2020 и 2022 году, в отчете нужно указать об этом суммарные сведения. Обязательно в этом случае проверьте, чтобы цифры не шли вразрез с ежегодно сдаваемым отчетом 7-травматизм. Между ними есть логическая связь.</w:t>
      </w: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9"/>
        <w:gridCol w:w="5761"/>
      </w:tblGrid>
      <w:tr w:rsidR="00161A24" w:rsidRPr="00161A24" w:rsidTr="00161A24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1A24" w:rsidRPr="00161A24" w:rsidRDefault="00161A24" w:rsidP="00161A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hyperlink r:id="rId9" w:anchor="65A0IQ" w:history="1">
              <w:r w:rsidRPr="00161A24">
                <w:rPr>
                  <w:rFonts w:eastAsia="Times New Roman"/>
                  <w:b/>
                  <w:bCs/>
                  <w:color w:val="1990FE"/>
                  <w:sz w:val="26"/>
                  <w:szCs w:val="26"/>
                  <w:u w:val="single"/>
                  <w:lang w:eastAsia="ru-RU"/>
                </w:rPr>
                <w:t>Форма № 7-травматизм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1A24" w:rsidRPr="00161A24" w:rsidRDefault="00161A24" w:rsidP="00161A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hyperlink r:id="rId10" w:anchor="65E0IS" w:history="1">
              <w:r w:rsidRPr="00161A24">
                <w:rPr>
                  <w:rFonts w:eastAsia="Times New Roman"/>
                  <w:b/>
                  <w:bCs/>
                  <w:color w:val="1990FE"/>
                  <w:sz w:val="26"/>
                  <w:szCs w:val="26"/>
                  <w:u w:val="single"/>
                  <w:lang w:eastAsia="ru-RU"/>
                </w:rPr>
                <w:t>Приложение к форме № 7-травматизм</w:t>
              </w:r>
            </w:hyperlink>
          </w:p>
        </w:tc>
      </w:tr>
      <w:tr w:rsidR="00161A24" w:rsidRPr="00161A24" w:rsidTr="00161A24">
        <w:trPr>
          <w:trHeight w:val="23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1A24" w:rsidRPr="00161A24" w:rsidRDefault="00161A24" w:rsidP="00161A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61A24">
              <w:rPr>
                <w:rFonts w:eastAsia="Times New Roman"/>
                <w:sz w:val="24"/>
                <w:szCs w:val="24"/>
                <w:lang w:eastAsia="ru-RU"/>
              </w:rPr>
              <w:t>строка 01 графа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1A24" w:rsidRPr="00161A24" w:rsidRDefault="00161A24" w:rsidP="00161A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61A24">
              <w:rPr>
                <w:rFonts w:eastAsia="Times New Roman"/>
                <w:sz w:val="24"/>
                <w:szCs w:val="24"/>
                <w:lang w:eastAsia="ru-RU"/>
              </w:rPr>
              <w:t>строка 01 графа 3</w:t>
            </w:r>
          </w:p>
        </w:tc>
      </w:tr>
      <w:tr w:rsidR="00161A24" w:rsidRPr="00161A24" w:rsidTr="00161A24">
        <w:trPr>
          <w:trHeight w:val="24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1A24" w:rsidRPr="00161A24" w:rsidRDefault="00161A24" w:rsidP="00161A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61A24">
              <w:rPr>
                <w:rFonts w:eastAsia="Times New Roman"/>
                <w:sz w:val="24"/>
                <w:szCs w:val="24"/>
                <w:lang w:eastAsia="ru-RU"/>
              </w:rPr>
              <w:t>строка 07 графа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1A24" w:rsidRPr="00161A24" w:rsidRDefault="00161A24" w:rsidP="00161A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61A24">
              <w:rPr>
                <w:rFonts w:eastAsia="Times New Roman"/>
                <w:sz w:val="24"/>
                <w:szCs w:val="24"/>
                <w:lang w:eastAsia="ru-RU"/>
              </w:rPr>
              <w:t>строка 01 графа 4</w:t>
            </w:r>
          </w:p>
        </w:tc>
      </w:tr>
    </w:tbl>
    <w:p w:rsidR="00161A24" w:rsidRPr="00161A24" w:rsidRDefault="00161A24" w:rsidP="00161A24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161A24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Какие сведения нужно подать в новом отчете ЕФС-1 по охране труда</w:t>
      </w:r>
    </w:p>
    <w:p w:rsidR="00161A24" w:rsidRPr="00161A24" w:rsidRDefault="00161A24" w:rsidP="00161A2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правило, отчеты в социальные фонды готовит бухгалтерия. Но в некоторых компаниях сведения в отчет 4-ФСС сдают специалисты по охране труда по запросу бухгалтера. В этом отчете произошли грандиозные изменения.</w:t>
      </w:r>
    </w:p>
    <w:p w:rsidR="00161A24" w:rsidRPr="00161A24" w:rsidRDefault="00161A24" w:rsidP="00161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Важные изменения!</w:t>
      </w: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Форму ЕФС-1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с 2023 года необходимо сдавать в новый единый социальный фонд.</w:t>
      </w:r>
    </w:p>
    <w:p w:rsidR="00161A24" w:rsidRPr="00161A24" w:rsidRDefault="00161A24" w:rsidP="00161A2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ЕФС-1 — это новый отчет, который с 2023 года нужно будет сдавать в социальный фонд России (СФР). Этот отчет заменит собой четыре формы: СЗВ-ТД, СЗВ-СТАЖ, ДСВ-3 и 4-ФСС. Отчет по этим четырем формам в последний раз нужно будет сдавать за соответствующие отчетные периоды 2022 года.</w:t>
      </w:r>
    </w:p>
    <w:p w:rsidR="00161A24" w:rsidRPr="00161A24" w:rsidRDefault="00161A24" w:rsidP="00161A2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отчете будут содержаться сведения о трудовой деятельности и стаже, зарплате, дополнительных пенсионных взносах, взносах на травматизм и сведениях о медосмотрах и СОУТ.</w:t>
      </w:r>
    </w:p>
    <w:p w:rsidR="00161A24" w:rsidRPr="00161A24" w:rsidRDefault="00161A24" w:rsidP="00161A2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разделе 2 отчета ЕФС-1 указывают те же показатели, что и в 4-ФСС, но есть дополнения. Вместо численности физлиц, в пользу которых производят выплаты и иные вознаграждения, нужно указывать численность работающих застрахованных лиц по ОСС на НС и ПЗ. В расчет сумм взносов добавили графу «На начало отчетного периода».</w:t>
      </w:r>
    </w:p>
    <w:p w:rsidR="00161A24" w:rsidRPr="00161A24" w:rsidRDefault="00161A24" w:rsidP="00161A2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сведениях об облагаемой базе нужно выбрать тип страхователя:</w:t>
      </w:r>
    </w:p>
    <w:p w:rsidR="00161A24" w:rsidRPr="00161A24" w:rsidRDefault="00161A24" w:rsidP="00161A2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СКЕ;</w:t>
      </w:r>
    </w:p>
    <w:p w:rsidR="00161A24" w:rsidRPr="00161A24" w:rsidRDefault="00161A24" w:rsidP="00161A24">
      <w:pPr>
        <w:numPr>
          <w:ilvl w:val="0"/>
          <w:numId w:val="4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частичное финансирование;</w:t>
      </w:r>
    </w:p>
    <w:p w:rsidR="00161A24" w:rsidRPr="00161A24" w:rsidRDefault="00161A24" w:rsidP="00161A24">
      <w:pPr>
        <w:numPr>
          <w:ilvl w:val="0"/>
          <w:numId w:val="4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страхователь, исчисляющий страховые взносы по нескольким основаниям.</w:t>
      </w:r>
    </w:p>
    <w:p w:rsidR="00161A24" w:rsidRPr="00161A24" w:rsidRDefault="00161A24" w:rsidP="00161A2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государственных (муниципальных) учреждений добавили специальный раздел по определению облагаемой базы. Убрали раздел с численностью пострадавших в связи со страховыми случаями в отчетном периоде.</w:t>
      </w:r>
    </w:p>
    <w:p w:rsidR="00161A24" w:rsidRPr="00161A24" w:rsidRDefault="00161A24" w:rsidP="00161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Форма сдачи отчета.</w:t>
      </w: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Как сдавать отчет ЕФС-1: в электронном виде или бумажном, зависит от количества застрахованных. Так, </w:t>
      </w:r>
      <w:proofErr w:type="spellStart"/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</w:t>
      </w:r>
      <w:proofErr w:type="spellEnd"/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отчет сдают работодатели, у которых численность застрахованных лиц, включая исполнителей на ГПД, превышает 10 человек. Если работников в компании меньше, можно сдавать отчет в бумажном виде.</w:t>
      </w:r>
    </w:p>
    <w:p w:rsidR="00161A24" w:rsidRPr="00161A24" w:rsidRDefault="00161A24" w:rsidP="00161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Срок сдачи.</w:t>
      </w: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Раздел 2 в новом отчете, который ранее был отчетом 4-ФСС сдают по старой схеме, также, </w:t>
      </w:r>
      <w:r w:rsidRPr="00161A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ежеквартально, до 25 числа месяца, следующего за отчетным кварталом.</w:t>
      </w: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Внимание! Отчет впервые сдается за 1 квартал 2023 года </w:t>
      </w:r>
      <w:r w:rsidRPr="00161A2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до 25 апреля 2023 года.</w:t>
      </w:r>
    </w:p>
    <w:p w:rsidR="00161A24" w:rsidRPr="00161A24" w:rsidRDefault="00161A24" w:rsidP="00161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Особенности отчета.</w:t>
      </w: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Будьте готовы и передайте вашему главбуху две цифры:</w:t>
      </w:r>
    </w:p>
    <w:p w:rsidR="00161A24" w:rsidRPr="00161A24" w:rsidRDefault="00161A24" w:rsidP="00161A2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сколько работников охвачено медосмотрами, как предварительным, так и периодическим, на начало года</w:t>
      </w:r>
    </w:p>
    <w:p w:rsidR="00161A24" w:rsidRPr="00161A24" w:rsidRDefault="00161A24" w:rsidP="00161A24">
      <w:pPr>
        <w:numPr>
          <w:ilvl w:val="0"/>
          <w:numId w:val="5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сколько рабочих мест было оценено в ходе СОУТ на начало года.</w:t>
      </w:r>
    </w:p>
    <w:p w:rsidR="00161A24" w:rsidRDefault="00161A24" w:rsidP="00161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1A24" w:rsidRPr="00161A24" w:rsidRDefault="00161A24" w:rsidP="00161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Эти цифры у вас есть уже сейчас, поэтому не задерживайте бухгалтерию. Форма самого отчета находится в стадии проекта на сайте </w:t>
      </w:r>
      <w:proofErr w:type="spellStart"/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регулейшен</w:t>
      </w:r>
      <w:proofErr w:type="spellEnd"/>
      <w:r w:rsidRPr="00161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ID проекта — 01/02/09-22/00131496.  Предполагается, что постановление вступит в силу с 1 января 2023 года.</w:t>
      </w:r>
    </w:p>
    <w:p w:rsidR="00CA6DF4" w:rsidRDefault="00CA6DF4"/>
    <w:sectPr w:rsidR="00CA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7FCE"/>
    <w:multiLevelType w:val="multilevel"/>
    <w:tmpl w:val="9632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34535"/>
    <w:multiLevelType w:val="multilevel"/>
    <w:tmpl w:val="7168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BF6DC4"/>
    <w:multiLevelType w:val="multilevel"/>
    <w:tmpl w:val="B3CC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846927"/>
    <w:multiLevelType w:val="multilevel"/>
    <w:tmpl w:val="8D3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372E41"/>
    <w:multiLevelType w:val="multilevel"/>
    <w:tmpl w:val="6F34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24"/>
    <w:rsid w:val="00161A24"/>
    <w:rsid w:val="00CA6DF4"/>
    <w:rsid w:val="00D8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C272"/>
  <w15:chartTrackingRefBased/>
  <w15:docId w15:val="{BB904B9E-BF0B-4689-857D-EB7CCCA3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154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772">
          <w:marLeft w:val="0"/>
          <w:marRight w:val="0"/>
          <w:marTop w:val="0"/>
          <w:marBottom w:val="720"/>
          <w:divBdr>
            <w:top w:val="single" w:sz="12" w:space="24" w:color="FADF73"/>
            <w:left w:val="none" w:sz="0" w:space="0" w:color="auto"/>
            <w:bottom w:val="single" w:sz="12" w:space="24" w:color="FADF73"/>
            <w:right w:val="none" w:sz="0" w:space="0" w:color="auto"/>
          </w:divBdr>
        </w:div>
        <w:div w:id="185861377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240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3510952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35109526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351557821" TargetMode="External"/><Relationship Id="rId10" Type="http://schemas.openxmlformats.org/officeDocument/2006/relationships/hyperlink" Target="https://docs.cntd.ru/document/351095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351095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2022-12-22T05:20:00Z</dcterms:created>
  <dcterms:modified xsi:type="dcterms:W3CDTF">2022-12-22T05:46:00Z</dcterms:modified>
</cp:coreProperties>
</file>